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93" w:rsidRPr="00D10AF7" w:rsidRDefault="00D10AF7">
      <w:r w:rsidRPr="00D10AF7">
        <w:t xml:space="preserve">Русская культура, традиции и ценности. </w:t>
      </w:r>
      <w:r>
        <w:t>Реферат 12-15 листов. Введение, оглавление, список литературы.</w:t>
      </w:r>
      <w:bookmarkStart w:id="0" w:name="_GoBack"/>
      <w:bookmarkEnd w:id="0"/>
    </w:p>
    <w:sectPr w:rsidR="004F2893" w:rsidRPr="00D1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14"/>
    <w:rsid w:val="00026814"/>
    <w:rsid w:val="004F2893"/>
    <w:rsid w:val="00D1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E48DA-2D3E-469A-9DB9-0B43052A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SPecialiST RePack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2016-11-13T12:39:00Z</dcterms:created>
  <dcterms:modified xsi:type="dcterms:W3CDTF">2016-11-13T12:39:00Z</dcterms:modified>
</cp:coreProperties>
</file>