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37" w:rsidRDefault="00A70837" w:rsidP="00A70837">
      <w:r>
        <w:rPr>
          <w:noProof/>
          <w:lang w:eastAsia="ru-RU"/>
        </w:rPr>
        <w:drawing>
          <wp:inline distT="0" distB="0" distL="0" distR="0" wp14:anchorId="448D3488" wp14:editId="7825223D">
            <wp:extent cx="5886450" cy="51492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1089" cy="516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837" w:rsidRDefault="00A70837" w:rsidP="00A70837">
      <w:pPr>
        <w:jc w:val="center"/>
      </w:pPr>
      <w:r>
        <w:rPr>
          <w:noProof/>
          <w:lang w:eastAsia="ru-RU"/>
        </w:rPr>
        <w:drawing>
          <wp:inline distT="0" distB="0" distL="0" distR="0" wp14:anchorId="439F8063" wp14:editId="590D241D">
            <wp:extent cx="4905761" cy="3333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5430" cy="335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837" w:rsidRDefault="00A70837" w:rsidP="00A70837">
      <w:p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Величина ЭДС фазы 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</w:rPr>
              <m:t>A</m:t>
            </m:r>
          </m:sub>
        </m:sSub>
        <m:r>
          <w:rPr>
            <w:rFonts w:ascii="Cambria Math" w:hAnsi="Cambria Math" w:cs="Times New Roman"/>
            <w:sz w:val="28"/>
          </w:rPr>
          <m:t>=127 В</m:t>
        </m:r>
      </m:oMath>
    </w:p>
    <w:p w:rsidR="00A70837" w:rsidRDefault="00A70837" w:rsidP="00A70837">
      <w:pPr>
        <w:jc w:val="both"/>
      </w:pPr>
    </w:p>
    <w:p w:rsidR="00A70837" w:rsidRDefault="00A70837" w:rsidP="00A70837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 xml:space="preserve">Численные значения комплексных сопротивлений обмоток генератора рассчитываются по следующей формуле: </w:t>
      </w:r>
    </w:p>
    <w:p w:rsidR="00A70837" w:rsidRPr="00FB437A" w:rsidRDefault="00A70837" w:rsidP="00A70837">
      <w:pPr>
        <w:ind w:firstLine="567"/>
        <w:jc w:val="both"/>
        <w:rPr>
          <w:rFonts w:ascii="Times New Roman" w:eastAsiaTheme="minorEastAsia" w:hAnsi="Times New Roman" w:cs="Times New Roman"/>
          <w:i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=0.1(</m:t>
        </m:r>
        <m:r>
          <w:rPr>
            <w:rFonts w:ascii="Cambria Math" w:eastAsiaTheme="minorEastAsia" w:hAnsi="Cambria Math" w:cs="Times New Roman"/>
            <w:sz w:val="28"/>
          </w:rPr>
          <m:t>10-</m:t>
        </m:r>
        <m:r>
          <w:rPr>
            <w:rFonts w:ascii="Cambria Math" w:eastAsiaTheme="minorEastAsia" w:hAnsi="Cambria Math" w:cs="Times New Roman"/>
            <w:sz w:val="28"/>
          </w:rPr>
          <m:t>j</m:t>
        </m:r>
        <m:r>
          <w:rPr>
            <w:rFonts w:ascii="Cambria Math" w:eastAsiaTheme="minorEastAsia" w:hAnsi="Cambria Math" w:cs="Times New Roman"/>
            <w:sz w:val="28"/>
          </w:rPr>
          <m:t>2</m:t>
        </m:r>
        <m:r>
          <w:rPr>
            <w:rFonts w:ascii="Cambria Math" w:eastAsiaTheme="minorEastAsia" w:hAnsi="Cambria Math" w:cs="Times New Roman"/>
            <w:sz w:val="28"/>
          </w:rPr>
          <m:t>)</m:t>
        </m:r>
      </m:oMath>
      <w:r>
        <w:rPr>
          <w:rFonts w:ascii="Times New Roman" w:eastAsiaTheme="minorEastAsia" w:hAnsi="Times New Roman" w:cs="Times New Roman"/>
          <w:i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=</w:t>
      </w:r>
      <w:proofErr w:type="gramStart"/>
      <w:r w:rsidRPr="00FB437A">
        <w:rPr>
          <w:rFonts w:ascii="Times New Roman" w:eastAsiaTheme="minorEastAsia" w:hAnsi="Times New Roman" w:cs="Times New Roman"/>
          <w:sz w:val="28"/>
        </w:rPr>
        <w:t xml:space="preserve">&gt;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color w:val="FF0000"/>
                <w:sz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color w:val="FF0000"/>
            <w:sz w:val="28"/>
          </w:rPr>
          <m:t>=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1-</m:t>
        </m:r>
        <m:r>
          <w:rPr>
            <w:rFonts w:ascii="Cambria Math" w:eastAsiaTheme="minorEastAsia" w:hAnsi="Cambria Math" w:cs="Times New Roman"/>
            <w:color w:val="FF0000"/>
            <w:sz w:val="28"/>
            <w:lang w:val="en-US"/>
          </w:rPr>
          <m:t>j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0.2</m:t>
        </m:r>
      </m:oMath>
      <w:r>
        <w:rPr>
          <w:rFonts w:ascii="Times New Roman" w:eastAsiaTheme="minorEastAsia" w:hAnsi="Times New Roman" w:cs="Times New Roman"/>
          <w:sz w:val="28"/>
        </w:rPr>
        <w:t>,</w:t>
      </w:r>
      <w:proofErr w:type="gramEnd"/>
      <w:r w:rsidRPr="00FB437A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Ом</w:t>
      </w:r>
    </w:p>
    <w:p w:rsidR="00A70837" w:rsidRDefault="00A70837" w:rsidP="00A70837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Режим </w:t>
      </w:r>
      <w:proofErr w:type="spellStart"/>
      <w:r>
        <w:rPr>
          <w:rFonts w:ascii="Times New Roman" w:eastAsiaTheme="minorEastAsia" w:hAnsi="Times New Roman" w:cs="Times New Roman"/>
          <w:sz w:val="28"/>
        </w:rPr>
        <w:t>нейтрали</w:t>
      </w:r>
      <w:proofErr w:type="spellEnd"/>
      <w:proofErr w:type="gramStart"/>
      <w:r>
        <w:rPr>
          <w:rFonts w:ascii="Times New Roman" w:eastAsiaTheme="minorEastAsia" w:hAnsi="Times New Roman" w:cs="Times New Roman"/>
          <w:sz w:val="28"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color w:val="FF0000"/>
                <w:sz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color w:val="FF0000"/>
            <w:sz w:val="28"/>
          </w:rPr>
          <m:t>=j10</m:t>
        </m:r>
      </m:oMath>
      <w:r>
        <w:rPr>
          <w:rFonts w:ascii="Times New Roman" w:eastAsiaTheme="minorEastAsia" w:hAnsi="Times New Roman" w:cs="Times New Roman"/>
          <w:sz w:val="28"/>
        </w:rPr>
        <w:t>,</w:t>
      </w:r>
      <w:proofErr w:type="gramEnd"/>
      <w:r w:rsidRPr="00FB437A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Ом</w:t>
      </w:r>
    </w:p>
    <w:p w:rsidR="00A70837" w:rsidRPr="00FB437A" w:rsidRDefault="00A70837" w:rsidP="00A70837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Несимметричный режим: обрыв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1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sz w:val="28"/>
        </w:rPr>
        <w:t xml:space="preserve">фазы </w:t>
      </w:r>
      <m:oMath>
        <m:r>
          <w:rPr>
            <w:rFonts w:ascii="Cambria Math" w:eastAsiaTheme="minorEastAsia" w:hAnsi="Cambria Math" w:cs="Times New Roman"/>
            <w:sz w:val="28"/>
          </w:rPr>
          <m:t>b</m:t>
        </m:r>
      </m:oMath>
    </w:p>
    <w:p w:rsidR="00A70837" w:rsidRDefault="00A70837" w:rsidP="00A70837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Определяемое напряжение: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</w:rPr>
              <m:t>e</m:t>
            </m:r>
          </m:sub>
        </m:sSub>
      </m:oMath>
    </w:p>
    <w:p w:rsidR="00A70837" w:rsidRDefault="00A70837" w:rsidP="00A70837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Численные значения комплексных сопротивлений линии:</w:t>
      </w:r>
    </w:p>
    <w:p w:rsidR="00A70837" w:rsidRDefault="00A70837" w:rsidP="00A70837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л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color w:val="FF0000"/>
            <w:sz w:val="28"/>
          </w:rPr>
          <m:t>=2-</m:t>
        </m:r>
        <m:r>
          <w:rPr>
            <w:rFonts w:ascii="Cambria Math" w:eastAsiaTheme="minorEastAsia" w:hAnsi="Cambria Math" w:cs="Times New Roman"/>
            <w:color w:val="FF0000"/>
            <w:sz w:val="28"/>
            <w:lang w:val="en-US"/>
          </w:rPr>
          <m:t>j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2</m:t>
        </m:r>
      </m:oMath>
      <w:r w:rsidRPr="00FB437A">
        <w:rPr>
          <w:rFonts w:ascii="Times New Roman" w:eastAsiaTheme="minorEastAsia" w:hAnsi="Times New Roman" w:cs="Times New Roman"/>
          <w:sz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</w:rPr>
        <w:t>Ом</w:t>
      </w:r>
      <w:proofErr w:type="gramStart"/>
      <w:r>
        <w:rPr>
          <w:rFonts w:ascii="Times New Roman" w:eastAsiaTheme="minorEastAsia" w:hAnsi="Times New Roman" w:cs="Times New Roman"/>
          <w:sz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л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color w:val="FF0000"/>
            <w:sz w:val="28"/>
          </w:rPr>
          <m:t>=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6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+j</m:t>
        </m:r>
      </m:oMath>
      <w:r w:rsidRPr="00FB437A">
        <w:rPr>
          <w:rFonts w:ascii="Times New Roman" w:eastAsiaTheme="minorEastAsia" w:hAnsi="Times New Roman" w:cs="Times New Roman"/>
          <w:sz w:val="28"/>
        </w:rPr>
        <w:t>,</w:t>
      </w:r>
      <w:proofErr w:type="gramEnd"/>
      <w:r w:rsidRPr="00FB437A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Ом;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л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3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color w:val="FF0000"/>
            <w:sz w:val="28"/>
          </w:rPr>
          <m:t>=0.5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-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j0.5</m:t>
        </m:r>
      </m:oMath>
      <w:r w:rsidRPr="00FB437A">
        <w:rPr>
          <w:rFonts w:ascii="Times New Roman" w:eastAsiaTheme="minorEastAsia" w:hAnsi="Times New Roman" w:cs="Times New Roman"/>
          <w:sz w:val="28"/>
        </w:rPr>
        <w:t>,</w:t>
      </w:r>
      <w:r>
        <w:rPr>
          <w:rFonts w:ascii="Times New Roman" w:eastAsiaTheme="minorEastAsia" w:hAnsi="Times New Roman" w:cs="Times New Roman"/>
          <w:sz w:val="28"/>
        </w:rPr>
        <w:t xml:space="preserve"> Ом</w:t>
      </w:r>
    </w:p>
    <w:p w:rsidR="00A70837" w:rsidRDefault="00A70837" w:rsidP="00A70837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 w:rsidRPr="00FB437A">
        <w:rPr>
          <w:rFonts w:ascii="Times New Roman" w:eastAsiaTheme="minorEastAsia" w:hAnsi="Times New Roman" w:cs="Times New Roman"/>
          <w:i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Численные значения комплексных сопротивлений фаз:</w:t>
      </w:r>
    </w:p>
    <w:p w:rsidR="00A70837" w:rsidRDefault="00A70837" w:rsidP="00A70837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</w:rPr>
          <m:t>=20-</m:t>
        </m:r>
        <m:r>
          <w:rPr>
            <w:rFonts w:ascii="Cambria Math" w:eastAsiaTheme="minorEastAsia" w:hAnsi="Cambria Math" w:cs="Times New Roman"/>
            <w:sz w:val="28"/>
          </w:rPr>
          <m:t>j20</m:t>
        </m:r>
      </m:oMath>
      <w:r w:rsidRPr="00BE3DD2">
        <w:rPr>
          <w:rFonts w:ascii="Times New Roman" w:eastAsiaTheme="minorEastAsia" w:hAnsi="Times New Roman" w:cs="Times New Roman"/>
          <w:sz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</w:rPr>
        <w:t>Ом</w:t>
      </w:r>
      <w:proofErr w:type="gramStart"/>
      <w:r>
        <w:rPr>
          <w:rFonts w:ascii="Times New Roman" w:eastAsiaTheme="minorEastAsia" w:hAnsi="Times New Roman" w:cs="Times New Roman"/>
          <w:sz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</w:rPr>
          <m:t>=</m:t>
        </m:r>
        <m:r>
          <w:rPr>
            <w:rFonts w:ascii="Cambria Math" w:eastAsiaTheme="minorEastAsia" w:hAnsi="Cambria Math" w:cs="Times New Roman"/>
            <w:sz w:val="28"/>
          </w:rPr>
          <m:t>60</m:t>
        </m:r>
        <m:r>
          <w:rPr>
            <w:rFonts w:ascii="Cambria Math" w:eastAsiaTheme="minorEastAsia" w:hAnsi="Cambria Math" w:cs="Times New Roman"/>
            <w:sz w:val="28"/>
          </w:rPr>
          <m:t>+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j</m:t>
        </m:r>
        <m:r>
          <w:rPr>
            <w:rFonts w:ascii="Cambria Math" w:eastAsiaTheme="minorEastAsia" w:hAnsi="Cambria Math" w:cs="Times New Roman"/>
            <w:sz w:val="28"/>
          </w:rPr>
          <m:t>10</m:t>
        </m:r>
      </m:oMath>
      <w:r w:rsidRPr="00BE3DD2">
        <w:rPr>
          <w:rFonts w:ascii="Times New Roman" w:eastAsiaTheme="minorEastAsia" w:hAnsi="Times New Roman" w:cs="Times New Roman"/>
          <w:sz w:val="28"/>
        </w:rPr>
        <w:t>,</w:t>
      </w:r>
      <w:proofErr w:type="gramEnd"/>
      <w:r w:rsidRPr="00BE3DD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Ом;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</w:rPr>
          <m:t>=5-</m:t>
        </m:r>
        <m:r>
          <w:rPr>
            <w:rFonts w:ascii="Cambria Math" w:eastAsiaTheme="minorEastAsia" w:hAnsi="Cambria Math" w:cs="Times New Roman"/>
            <w:sz w:val="28"/>
          </w:rPr>
          <m:t>j5</m:t>
        </m:r>
      </m:oMath>
      <w:r w:rsidRPr="00BE3DD2">
        <w:rPr>
          <w:rFonts w:ascii="Times New Roman" w:eastAsiaTheme="minorEastAsia" w:hAnsi="Times New Roman" w:cs="Times New Roman"/>
          <w:sz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</w:rPr>
        <w:t>Ом</w:t>
      </w:r>
      <w:bookmarkStart w:id="0" w:name="_GoBack"/>
      <w:bookmarkEnd w:id="0"/>
    </w:p>
    <w:p w:rsidR="00B91816" w:rsidRDefault="00B91816"/>
    <w:sectPr w:rsidR="00B9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31"/>
    <w:rsid w:val="00244531"/>
    <w:rsid w:val="00A70837"/>
    <w:rsid w:val="00B9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14BA7-7E8F-4B26-99A6-25527E43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Malikov</dc:creator>
  <cp:keywords/>
  <dc:description/>
  <cp:lastModifiedBy>Damir Malikov</cp:lastModifiedBy>
  <cp:revision>2</cp:revision>
  <dcterms:created xsi:type="dcterms:W3CDTF">2016-11-15T18:43:00Z</dcterms:created>
  <dcterms:modified xsi:type="dcterms:W3CDTF">2016-11-15T18:53:00Z</dcterms:modified>
</cp:coreProperties>
</file>